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E" w:rsidRDefault="008C11E3">
      <w:bookmarkStart w:id="0" w:name="_GoBack"/>
      <w:r>
        <w:rPr>
          <w:noProof/>
          <w:lang w:eastAsia="es-AR"/>
        </w:rPr>
        <w:drawing>
          <wp:inline distT="0" distB="0" distL="0" distR="0">
            <wp:extent cx="5612130" cy="11647495"/>
            <wp:effectExtent l="0" t="0" r="7620" b="0"/>
            <wp:docPr id="1" name="Imagen 1" descr="Flyer_Sinergias_14 de octu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_Sinergias_14 de octubr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8BE" w:rsidSect="008C11E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E3"/>
    <w:rsid w:val="008C11E3"/>
    <w:rsid w:val="00E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BB9F.68717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Moreno</dc:creator>
  <cp:lastModifiedBy>Viviana Moreno</cp:lastModifiedBy>
  <cp:revision>1</cp:revision>
  <dcterms:created xsi:type="dcterms:W3CDTF">2021-10-13T21:32:00Z</dcterms:created>
  <dcterms:modified xsi:type="dcterms:W3CDTF">2021-10-13T21:35:00Z</dcterms:modified>
</cp:coreProperties>
</file>